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3016" w14:textId="77777777" w:rsidR="00BF382D" w:rsidRPr="00E76931" w:rsidRDefault="00F16890" w:rsidP="00E76931">
      <w:pPr>
        <w:spacing w:after="480"/>
        <w:jc w:val="right"/>
        <w:rPr>
          <w:rFonts w:ascii="Dubai" w:hAnsi="Dubai" w:cs="Dubai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EC7CF" wp14:editId="6853F609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2464435" cy="4445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29C1" w14:textId="77777777" w:rsidR="00F16890" w:rsidRPr="00623DFB" w:rsidRDefault="00F16890" w:rsidP="00F16890">
                            <w:pPr>
                              <w:spacing w:after="0" w:line="240" w:lineRule="auto"/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</w:pPr>
                            <w:r w:rsidRPr="00623DFB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  <w:t xml:space="preserve">Arabic | </w:t>
                            </w:r>
                            <w:r w:rsidRPr="00623DFB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bidi="ar-SA"/>
                                <w14:ligatures w14:val="none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EC7C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-.05pt;width:194.05pt;height: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tT+QEAAM0DAAAOAAAAZHJzL2Uyb0RvYy54bWysU8tu2zAQvBfoPxC817IVOU0Ey0Ga1EWB&#10;9AGk/QCaoiyiJJfl0pbSr++SchyjvRXVgdjVksOd2eHqZrSGHVRADa7hi9mcM+UktNrtGv792+bN&#10;FWcYhWuFAaca/qSQ36xfv1oNvlYl9GBaFRiBOKwH3/A+Rl8XBcpeWYEz8MpRsYNgRaQ07Io2iIHQ&#10;rSnK+fyyGCC0PoBUiPT3firydcbvOiXjl65DFZlpOPUW8xryuk1rsV6JeheE77U8tiH+oQsrtKNL&#10;T1D3Igq2D/ovKKtlAIQuziTYArpOS5U5EJvF/A82j73wKnMhcdCfZML/Bys/Hx7918Di+A5GGmAm&#10;gf4B5A9kDu564XbqNgQYeiVauniRJCsGj/XxaJIaa0wg2+ETtDRksY+QgcYu2KQK8WSETgN4Oomu&#10;xsgk/Syry6q6WHImqUZReZGnUoj6+bQPGD8osCwFDQ801IwuDg8YUzeift6SLnOw0cbkwRrHhoZf&#10;L8tlPnBWsTqS74y2Db+ap29yQiL53rX5cBTaTDFdYNyRdSI6UY7jdqSNif0W2ifiH2DyF70HCnoI&#10;vzgbyFsNx597ERRn5qMjDa8XVZXMmJNq+bakJJxXtucV4SRBNTxyNoV3MRs4cUV/S1pvdJbhpZNj&#10;r+SZrM7R38mU53ne9fIK178BAAD//wMAUEsDBBQABgAIAAAAIQC27/WX2wAAAAUBAAAPAAAAZHJz&#10;L2Rvd25yZXYueG1sTI/NTsMwEITvSLyDtUjcWicgqjRkU1X8SBy40Ib7NnaTqPE6it0mfXuWE9x2&#10;NKOZb4vN7Hp1sWPoPCOkywSU5dqbjhuEav++yECFSGyo92wRrjbApry9KSg3fuIve9nFRkkJh5wQ&#10;2hiHXOtQt9ZRWPrBsnhHPzqKIsdGm5EmKXe9fkiSlXbUsSy0NNiX1tan3dkhxGi26bV6c+Hje/58&#10;ndqkfqIK8f5u3j6DinaOf2H4xRd0KIXp4M9sguoR5JGIsEhBifmYZXIcEFbrNeiy0P/pyx8AAAD/&#10;/wMAUEsBAi0AFAAGAAgAAAAhALaDOJL+AAAA4QEAABMAAAAAAAAAAAAAAAAAAAAAAFtDb250ZW50&#10;X1R5cGVzXS54bWxQSwECLQAUAAYACAAAACEAOP0h/9YAAACUAQAACwAAAAAAAAAAAAAAAAAvAQAA&#10;X3JlbHMvLnJlbHNQSwECLQAUAAYACAAAACEAdqALU/kBAADNAwAADgAAAAAAAAAAAAAAAAAuAgAA&#10;ZHJzL2Uyb0RvYy54bWxQSwECLQAUAAYACAAAACEAtu/1l9sAAAAFAQAADwAAAAAAAAAAAAAAAABT&#10;BAAAZHJzL2Rvd25yZXYueG1sUEsFBgAAAAAEAAQA8wAAAFsFAAAAAA==&#10;" filled="f" stroked="f">
                <v:textbox style="mso-fit-shape-to-text:t">
                  <w:txbxContent>
                    <w:p w14:paraId="27F129C1" w14:textId="77777777" w:rsidR="00F16890" w:rsidRPr="00623DFB" w:rsidRDefault="00F16890" w:rsidP="00F16890">
                      <w:pPr>
                        <w:spacing w:after="0" w:line="240" w:lineRule="auto"/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</w:pPr>
                      <w:r w:rsidRPr="00623DFB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  <w:t xml:space="preserve">Arabic | </w:t>
                      </w:r>
                      <w:r w:rsidRPr="00623DFB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rtl/>
                          <w:lang w:val="en-US" w:bidi="ar-SA"/>
                          <w14:ligatures w14:val="none"/>
                        </w:rPr>
                        <w:t>العربية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931" w:rsidRPr="00E76931">
        <w:rPr>
          <w:rFonts w:ascii="Dubai" w:hAnsi="Dubai" w:cs="Dubai"/>
          <w:noProof/>
          <w:lang w:val="en-US" w:bidi="ar-SA"/>
        </w:rPr>
        <w:drawing>
          <wp:inline distT="0" distB="0" distL="0" distR="0" wp14:anchorId="7812AD0E" wp14:editId="6DF34798">
            <wp:extent cx="2088000" cy="1047600"/>
            <wp:effectExtent l="0" t="0" r="7620" b="635"/>
            <wp:docPr id="473341178" name="Picture 3" descr="شعار الحكومة الأسترال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شعار الحكومة الأسترالية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E76931">
        <w:rPr>
          <w:rFonts w:ascii="Dubai" w:hAnsi="Dubai" w:cs="Dubai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067126" wp14:editId="682FACB9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61F9AC7" w14:textId="77777777" w:rsidR="00E15796" w:rsidRPr="000C1E8E" w:rsidRDefault="00E76931" w:rsidP="00E57B23">
      <w:pPr>
        <w:pStyle w:val="Heading1"/>
        <w:bidi/>
        <w:rPr>
          <w:rFonts w:ascii="Dubai" w:hAnsi="Dubai" w:cs="Dubai"/>
          <w:b/>
          <w:bCs/>
          <w:color w:val="FFFFFF" w:themeColor="background1"/>
          <w:sz w:val="96"/>
          <w:szCs w:val="96"/>
          <w:lang w:val="ar" w:bidi="ar-SA"/>
        </w:rPr>
      </w:pPr>
      <w:r w:rsidRPr="000C1E8E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ar" w:bidi="ar-SA"/>
        </w:rPr>
        <w:t>قصص كوفيد</w:t>
      </w:r>
      <w:r w:rsidRPr="000C1E8E">
        <w:rPr>
          <w:rFonts w:ascii="Dubai" w:hAnsi="Dubai" w:cs="Dubai"/>
          <w:b/>
          <w:bCs/>
          <w:color w:val="FFFFFF" w:themeColor="background1"/>
          <w:sz w:val="96"/>
          <w:szCs w:val="96"/>
          <w:rtl/>
          <w:cs/>
          <w:lang w:val="ar"/>
        </w:rPr>
        <w:t>-19</w:t>
      </w:r>
    </w:p>
    <w:p w14:paraId="15819585" w14:textId="77777777" w:rsidR="009436A4" w:rsidRPr="00E76931" w:rsidRDefault="00E76931" w:rsidP="009436A4">
      <w:pPr>
        <w:pStyle w:val="Image"/>
        <w:rPr>
          <w:rFonts w:ascii="Dubai" w:hAnsi="Dubai" w:cs="Dubai"/>
        </w:rPr>
      </w:pPr>
      <w:r w:rsidRPr="00E76931">
        <w:rPr>
          <w:rFonts w:ascii="Dubai" w:hAnsi="Dubai" w:cs="Dubai"/>
          <w:noProof/>
          <w:lang w:val="en-US" w:bidi="ar-SA"/>
        </w:rPr>
        <w:drawing>
          <wp:inline distT="0" distB="0" distL="0" distR="0" wp14:anchorId="080220F5" wp14:editId="0F534052">
            <wp:extent cx="7596000" cy="4034178"/>
            <wp:effectExtent l="0" t="0" r="5080" b="4445"/>
            <wp:docPr id="1088685105" name="Picture 1" descr="امرأة ترتدي عصابة رأس من الريش وفستانًا ورديًا وترفع يديها لأعل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امرأة ترتدي عصابة رأس من الريش وفستانًا ورديًا وترفع يديها لأعلى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BEE6" w14:textId="77777777" w:rsidR="00481089" w:rsidRPr="00B030BF" w:rsidRDefault="00E76931" w:rsidP="00B030BF">
      <w:pPr>
        <w:pStyle w:val="Introduction"/>
        <w:bidi/>
        <w:spacing w:before="360" w:line="204" w:lineRule="auto"/>
        <w:rPr>
          <w:rFonts w:ascii="Dubai" w:hAnsi="Dubai" w:cs="Dubai"/>
          <w:sz w:val="62"/>
          <w:szCs w:val="62"/>
        </w:rPr>
      </w:pPr>
      <w:r w:rsidRPr="00B030BF">
        <w:rPr>
          <w:rFonts w:ascii="Dubai" w:hAnsi="Dubai" w:cs="Dubai"/>
          <w:sz w:val="62"/>
          <w:szCs w:val="62"/>
          <w:rtl/>
          <w:lang w:val="ar" w:bidi="ar-SA"/>
        </w:rPr>
        <w:t>لا يزال كوفيد</w:t>
      </w:r>
      <w:r w:rsidRPr="00B030BF">
        <w:rPr>
          <w:rFonts w:cstheme="minorHAnsi"/>
          <w:b/>
          <w:bCs/>
          <w:sz w:val="62"/>
          <w:szCs w:val="62"/>
          <w:rtl/>
          <w:cs/>
          <w:lang w:val="ar"/>
        </w:rPr>
        <w:t>-19</w:t>
      </w:r>
      <w:r w:rsidRPr="00B030BF">
        <w:rPr>
          <w:rFonts w:ascii="Dubai" w:hAnsi="Dubai" w:cs="Dubai"/>
          <w:sz w:val="62"/>
          <w:szCs w:val="62"/>
          <w:rtl/>
          <w:cs/>
          <w:lang w:val="ar"/>
        </w:rPr>
        <w:t xml:space="preserve"> </w:t>
      </w:r>
      <w:r w:rsidRPr="00B030BF">
        <w:rPr>
          <w:rFonts w:ascii="Dubai" w:hAnsi="Dubai" w:cs="Dubai"/>
          <w:sz w:val="62"/>
          <w:szCs w:val="62"/>
          <w:rtl/>
          <w:lang w:val="ar" w:bidi="ar-SA"/>
        </w:rPr>
        <w:t>موجودًا في المجتمع</w:t>
      </w:r>
      <w:r w:rsidRPr="00B030BF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06153E26" w14:textId="77777777" w:rsidR="00E15796" w:rsidRPr="00B030BF" w:rsidRDefault="00E76931" w:rsidP="00B030BF">
      <w:pPr>
        <w:pStyle w:val="Introduction"/>
        <w:bidi/>
        <w:spacing w:before="360" w:line="204" w:lineRule="auto"/>
        <w:rPr>
          <w:rFonts w:ascii="Dubai" w:hAnsi="Dubai" w:cs="Dubai"/>
          <w:sz w:val="62"/>
          <w:szCs w:val="62"/>
        </w:rPr>
      </w:pPr>
      <w:r w:rsidRPr="00B030BF">
        <w:rPr>
          <w:rFonts w:ascii="Dubai" w:hAnsi="Dubai" w:cs="Dubai"/>
          <w:sz w:val="62"/>
          <w:szCs w:val="62"/>
          <w:rtl/>
          <w:lang w:val="ar" w:bidi="ar-SA"/>
        </w:rPr>
        <w:t xml:space="preserve">ويمكن أن يجعل بعض الأشخاص </w:t>
      </w:r>
      <w:r w:rsidRPr="00B030BF">
        <w:rPr>
          <w:rFonts w:ascii="Dubai" w:hAnsi="Dubai" w:cs="Dubai"/>
          <w:sz w:val="62"/>
          <w:szCs w:val="62"/>
          <w:rtl/>
          <w:lang w:val="ar" w:bidi="ar"/>
        </w:rPr>
        <w:br/>
      </w:r>
      <w:r w:rsidRPr="00B030BF">
        <w:rPr>
          <w:rFonts w:ascii="Dubai" w:hAnsi="Dubai" w:cs="Dubai"/>
          <w:sz w:val="62"/>
          <w:szCs w:val="62"/>
          <w:rtl/>
          <w:lang w:val="ar" w:bidi="ar-SA"/>
        </w:rPr>
        <w:t>ذوي الإعاقة مرضى للغاية</w:t>
      </w:r>
      <w:r w:rsidRPr="00B030BF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77FDDAF1" w14:textId="77777777" w:rsidR="002A2A59" w:rsidRPr="00B030BF" w:rsidRDefault="00E76931" w:rsidP="00B030BF">
      <w:pPr>
        <w:bidi/>
        <w:spacing w:after="240" w:line="204" w:lineRule="auto"/>
        <w:rPr>
          <w:rFonts w:ascii="Dubai" w:hAnsi="Dubai" w:cs="Dubai"/>
          <w:b/>
          <w:bCs/>
          <w:sz w:val="40"/>
          <w:szCs w:val="40"/>
        </w:rPr>
      </w:pPr>
      <w:r w:rsidRPr="00B030BF">
        <w:rPr>
          <w:rFonts w:ascii="Dubai" w:hAnsi="Dubai" w:cs="Dubai"/>
          <w:noProof/>
          <w:sz w:val="40"/>
          <w:szCs w:val="40"/>
          <w:lang w:val="en-US" w:bidi="ar-SA"/>
        </w:rPr>
        <w:drawing>
          <wp:anchor distT="0" distB="0" distL="114300" distR="114300" simplePos="0" relativeHeight="251658240" behindDoc="0" locked="0" layoutInCell="1" allowOverlap="1" wp14:anchorId="0E3F152B" wp14:editId="251BC74C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0BF">
        <w:rPr>
          <w:rFonts w:ascii="Dubai" w:hAnsi="Dubai" w:cs="Dubai"/>
          <w:sz w:val="40"/>
          <w:szCs w:val="40"/>
          <w:rtl/>
          <w:lang w:val="ar" w:bidi="ar-SA"/>
        </w:rPr>
        <w:t xml:space="preserve">يشارك الأشخاص ذوو الإعاقة سبب حصولهم على </w:t>
      </w:r>
      <w:r w:rsidRPr="00B030BF">
        <w:rPr>
          <w:rFonts w:ascii="Dubai" w:hAnsi="Dubai" w:cs="Dubai"/>
          <w:sz w:val="40"/>
          <w:szCs w:val="40"/>
          <w:rtl/>
          <w:lang w:val="ar" w:bidi="ar"/>
        </w:rPr>
        <w:br/>
      </w:r>
      <w:r w:rsidRPr="00B030BF">
        <w:rPr>
          <w:rFonts w:ascii="Dubai" w:hAnsi="Dubai" w:cs="Dubai"/>
          <w:sz w:val="40"/>
          <w:szCs w:val="40"/>
          <w:rtl/>
          <w:lang w:val="ar" w:bidi="ar-SA"/>
        </w:rPr>
        <w:t>التطعيم وكيف يحافظون على سلامتهم من كوفيد على</w:t>
      </w:r>
      <w:r w:rsidRPr="00B030BF">
        <w:rPr>
          <w:rFonts w:ascii="Dubai" w:hAnsi="Dubai" w:cs="Dubai"/>
          <w:sz w:val="40"/>
          <w:szCs w:val="40"/>
          <w:rtl/>
          <w:cs/>
          <w:lang w:val="ar"/>
        </w:rPr>
        <w:t>:</w:t>
      </w:r>
      <w:r w:rsidRPr="00B030BF">
        <w:rPr>
          <w:rFonts w:ascii="Dubai" w:hAnsi="Dubai" w:cs="Dubai"/>
          <w:b/>
          <w:bCs/>
          <w:sz w:val="40"/>
          <w:szCs w:val="40"/>
          <w:rtl/>
          <w:cs/>
          <w:lang w:val="ar"/>
        </w:rPr>
        <w:t xml:space="preserve"> </w:t>
      </w:r>
      <w:hyperlink r:id="rId10" w:tooltip="www.disabilitygateway.gov.au/COVIDstories" w:history="1">
        <w:r w:rsidRPr="00B030BF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cs/>
            <w:lang w:val="ar"/>
          </w:rPr>
          <w:t>disabilitygateway.gov.au/COVIDstories</w:t>
        </w:r>
      </w:hyperlink>
    </w:p>
    <w:p w14:paraId="0DA8443E" w14:textId="77777777" w:rsidR="001945D3" w:rsidRPr="002F1E58" w:rsidRDefault="00E76931" w:rsidP="00F32C2E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2F1E58">
        <w:rPr>
          <w:rStyle w:val="FooterChar"/>
          <w:rFonts w:ascii="Dubai" w:hAnsi="Dubai" w:cs="Dubai"/>
          <w:sz w:val="28"/>
          <w:szCs w:val="28"/>
          <w:rtl/>
          <w:lang w:val="ar" w:bidi="ar-SA"/>
        </w:rPr>
        <w:t xml:space="preserve">لمزيد من المعلومات، يمكنك زيارة </w:t>
      </w:r>
      <w:r w:rsidRPr="002F1E58">
        <w:rPr>
          <w:rStyle w:val="FooterChar"/>
          <w:rFonts w:cstheme="minorHAnsi"/>
          <w:b/>
          <w:bCs/>
          <w:sz w:val="28"/>
          <w:szCs w:val="28"/>
          <w:rtl/>
          <w:cs/>
          <w:lang w:val="ar"/>
        </w:rPr>
        <w:t>Disability Gateway</w:t>
      </w:r>
      <w:r w:rsidRPr="002F1E58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 xml:space="preserve"> </w:t>
      </w:r>
      <w:r w:rsidRPr="002F1E58">
        <w:rPr>
          <w:rStyle w:val="FooterChar"/>
          <w:rFonts w:ascii="Dubai" w:hAnsi="Dubai" w:cs="Dubai"/>
          <w:sz w:val="28"/>
          <w:szCs w:val="28"/>
          <w:rtl/>
          <w:cs/>
          <w:lang w:val="ar" w:bidi="ar-SA"/>
        </w:rPr>
        <w:t>على الموقع التالي</w:t>
      </w:r>
      <w:r w:rsidRPr="002F1E58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>:</w:t>
      </w:r>
      <w:r w:rsidRPr="002F1E58">
        <w:rPr>
          <w:rStyle w:val="FooterChar"/>
          <w:rFonts w:ascii="Dubai" w:hAnsi="Dubai" w:hint="cs"/>
          <w:sz w:val="28"/>
          <w:szCs w:val="28"/>
          <w:cs/>
          <w:lang w:val="ar"/>
        </w:rPr>
        <w:t xml:space="preserve"> </w:t>
      </w:r>
      <w:hyperlink r:id="rId11" w:history="1">
        <w:r w:rsidRPr="002F1E58">
          <w:rPr>
            <w:rStyle w:val="Hyperlink"/>
            <w:rFonts w:cstheme="minorHAnsi"/>
            <w:b w:val="0"/>
            <w:bCs/>
            <w:sz w:val="28"/>
            <w:szCs w:val="28"/>
            <w:rtl/>
            <w:cs/>
            <w:lang w:val="ar"/>
          </w:rPr>
          <w:t>disabilitygateway.gov.au/covid19-support</w:t>
        </w:r>
      </w:hyperlink>
    </w:p>
    <w:sectPr w:rsidR="001945D3" w:rsidRPr="002F1E58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Bold r:id="rId1" w:subsetted="1" w:fontKey="{D0CB8908-430D-4FF1-ABFD-E5310CD4C67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2" w:subsetted="1" w:fontKey="{93D5240A-EC40-462C-8A9A-0E114791D8E7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3" w:fontKey="{31AB099F-2B4E-4913-B000-1609BAF9FE73}"/>
    <w:embedBold r:id="rId4" w:fontKey="{7246E760-F2D4-4FBE-ADCA-4A7A4B0463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E0"/>
    <w:rsid w:val="00006768"/>
    <w:rsid w:val="000565AE"/>
    <w:rsid w:val="0006046C"/>
    <w:rsid w:val="00097E10"/>
    <w:rsid w:val="000A2CD9"/>
    <w:rsid w:val="000C1E8E"/>
    <w:rsid w:val="000E2C3A"/>
    <w:rsid w:val="000E3F76"/>
    <w:rsid w:val="000F4775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2F1E58"/>
    <w:rsid w:val="00302204"/>
    <w:rsid w:val="0032110F"/>
    <w:rsid w:val="00330C0C"/>
    <w:rsid w:val="003366E1"/>
    <w:rsid w:val="00386095"/>
    <w:rsid w:val="003C7D90"/>
    <w:rsid w:val="003E264B"/>
    <w:rsid w:val="00403F37"/>
    <w:rsid w:val="00407897"/>
    <w:rsid w:val="00481089"/>
    <w:rsid w:val="00533836"/>
    <w:rsid w:val="00543CC1"/>
    <w:rsid w:val="00574E87"/>
    <w:rsid w:val="00617D78"/>
    <w:rsid w:val="00623DFB"/>
    <w:rsid w:val="006265ED"/>
    <w:rsid w:val="00637305"/>
    <w:rsid w:val="00651304"/>
    <w:rsid w:val="0066144E"/>
    <w:rsid w:val="006661E2"/>
    <w:rsid w:val="00671FF4"/>
    <w:rsid w:val="00677EA2"/>
    <w:rsid w:val="006862AC"/>
    <w:rsid w:val="00692C49"/>
    <w:rsid w:val="0070132D"/>
    <w:rsid w:val="00712440"/>
    <w:rsid w:val="007B2ABE"/>
    <w:rsid w:val="007C3B5D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9D370C"/>
    <w:rsid w:val="00A629F9"/>
    <w:rsid w:val="00A76966"/>
    <w:rsid w:val="00A81769"/>
    <w:rsid w:val="00AC043F"/>
    <w:rsid w:val="00B030BF"/>
    <w:rsid w:val="00B33304"/>
    <w:rsid w:val="00B452FC"/>
    <w:rsid w:val="00BB26EE"/>
    <w:rsid w:val="00BF382D"/>
    <w:rsid w:val="00C13DFC"/>
    <w:rsid w:val="00C41D1B"/>
    <w:rsid w:val="00C656B2"/>
    <w:rsid w:val="00CB17BC"/>
    <w:rsid w:val="00D30E0F"/>
    <w:rsid w:val="00D571D4"/>
    <w:rsid w:val="00DC341B"/>
    <w:rsid w:val="00E15796"/>
    <w:rsid w:val="00E327CE"/>
    <w:rsid w:val="00E46486"/>
    <w:rsid w:val="00E57B23"/>
    <w:rsid w:val="00E76931"/>
    <w:rsid w:val="00EA1017"/>
    <w:rsid w:val="00EA739F"/>
    <w:rsid w:val="00EC3659"/>
    <w:rsid w:val="00EC70D4"/>
    <w:rsid w:val="00F01CC7"/>
    <w:rsid w:val="00F16890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B328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4</TotalTime>
  <Pages>1</Pages>
  <Words>67</Words>
  <Characters>454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قصص كوفيد-19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قصص كوفيد-19</dc:title>
  <dc:creator>Australian Government</dc:creator>
  <cp:lastModifiedBy>Bartholome Fejedero</cp:lastModifiedBy>
  <cp:revision>9</cp:revision>
  <cp:lastPrinted>2025-02-24T22:54:00Z</cp:lastPrinted>
  <dcterms:created xsi:type="dcterms:W3CDTF">2025-02-27T02:47:00Z</dcterms:created>
  <dcterms:modified xsi:type="dcterms:W3CDTF">2025-03-12T06:25:00Z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